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2B31" w14:textId="25801F7D" w:rsidR="00957EF4" w:rsidRPr="00957EF4" w:rsidRDefault="00957EF4" w:rsidP="00957EF4">
      <w:pPr>
        <w:jc w:val="center"/>
        <w:rPr>
          <w:sz w:val="20"/>
          <w:szCs w:val="20"/>
        </w:rPr>
      </w:pPr>
      <w:r w:rsidRPr="00957EF4">
        <w:rPr>
          <w:noProof/>
          <w:sz w:val="20"/>
          <w:szCs w:val="20"/>
        </w:rPr>
        <w:drawing>
          <wp:inline distT="0" distB="0" distL="0" distR="0" wp14:anchorId="43D951A7" wp14:editId="02E759F6">
            <wp:extent cx="1394414" cy="1038225"/>
            <wp:effectExtent l="0" t="0" r="0" b="0"/>
            <wp:docPr id="4788145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41" cy="1061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B6D7E" w14:textId="44352D42" w:rsidR="00957EF4" w:rsidRPr="00957EF4" w:rsidRDefault="00957EF4" w:rsidP="00957EF4">
      <w:pPr>
        <w:jc w:val="center"/>
        <w:rPr>
          <w:b/>
          <w:bCs/>
          <w:sz w:val="20"/>
          <w:szCs w:val="20"/>
          <w:u w:val="single"/>
        </w:rPr>
      </w:pPr>
      <w:r w:rsidRPr="00957EF4">
        <w:rPr>
          <w:b/>
          <w:bCs/>
          <w:sz w:val="20"/>
          <w:szCs w:val="20"/>
          <w:u w:val="single"/>
        </w:rPr>
        <w:t>Patient Communication Consent – Text Messaging</w:t>
      </w:r>
    </w:p>
    <w:p w14:paraId="76EB0CD8" w14:textId="64AAE82C" w:rsidR="00957EF4" w:rsidRPr="00957EF4" w:rsidRDefault="00957EF4" w:rsidP="00957EF4">
      <w:pPr>
        <w:rPr>
          <w:sz w:val="20"/>
          <w:szCs w:val="20"/>
        </w:rPr>
      </w:pPr>
      <w:r w:rsidRPr="00957EF4">
        <w:rPr>
          <w:sz w:val="20"/>
          <w:szCs w:val="20"/>
        </w:rPr>
        <w:t>To enhance our communication and better serve you, we offer text message reminders for appointments, billing, and general office updates.</w:t>
      </w:r>
    </w:p>
    <w:p w14:paraId="60AE92C6" w14:textId="0B99DF4B" w:rsidR="00957EF4" w:rsidRPr="00957EF4" w:rsidRDefault="00957EF4" w:rsidP="00957EF4">
      <w:pPr>
        <w:rPr>
          <w:sz w:val="20"/>
          <w:szCs w:val="20"/>
        </w:rPr>
      </w:pPr>
      <w:r w:rsidRPr="00957EF4">
        <w:rPr>
          <w:sz w:val="20"/>
          <w:szCs w:val="20"/>
        </w:rPr>
        <w:t>Please read and sign below to authorize us to contact you via text message.</w:t>
      </w:r>
    </w:p>
    <w:p w14:paraId="63B8B929" w14:textId="5E71453F" w:rsidR="00957EF4" w:rsidRPr="00957EF4" w:rsidRDefault="00957EF4" w:rsidP="00957EF4">
      <w:pPr>
        <w:rPr>
          <w:b/>
          <w:bCs/>
          <w:sz w:val="20"/>
          <w:szCs w:val="20"/>
        </w:rPr>
      </w:pPr>
      <w:r w:rsidRPr="00957EF4">
        <w:rPr>
          <w:b/>
          <w:bCs/>
          <w:sz w:val="20"/>
          <w:szCs w:val="20"/>
        </w:rPr>
        <w:t>I consent to receive text messages from Navesink Eye related to:</w:t>
      </w:r>
    </w:p>
    <w:p w14:paraId="795862D3" w14:textId="1555638C" w:rsidR="00957EF4" w:rsidRPr="00957EF4" w:rsidRDefault="00957EF4" w:rsidP="005B18A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57EF4">
        <w:rPr>
          <w:sz w:val="20"/>
          <w:szCs w:val="20"/>
        </w:rPr>
        <w:t>Appointment reminders</w:t>
      </w:r>
    </w:p>
    <w:p w14:paraId="3C73D3E1" w14:textId="07D89E98" w:rsidR="00957EF4" w:rsidRPr="00957EF4" w:rsidRDefault="00957EF4" w:rsidP="005B18A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57EF4">
        <w:rPr>
          <w:sz w:val="20"/>
          <w:szCs w:val="20"/>
        </w:rPr>
        <w:t>Billing notifications, including outstanding balances</w:t>
      </w:r>
    </w:p>
    <w:p w14:paraId="42942878" w14:textId="77777777" w:rsidR="00957EF4" w:rsidRPr="00957EF4" w:rsidRDefault="00957EF4" w:rsidP="005B18A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57EF4">
        <w:rPr>
          <w:sz w:val="20"/>
          <w:szCs w:val="20"/>
        </w:rPr>
        <w:t>General office updates (e.g., holiday hours, closures)</w:t>
      </w:r>
    </w:p>
    <w:p w14:paraId="557AB489" w14:textId="0493182F" w:rsidR="00957EF4" w:rsidRPr="00957EF4" w:rsidRDefault="00957EF4" w:rsidP="005B18A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57EF4">
        <w:rPr>
          <w:sz w:val="20"/>
          <w:szCs w:val="20"/>
        </w:rPr>
        <w:t>Prescription or care coordination notices (no sensitive health information will be included unless through a secure, HIPAA-compliant platform)</w:t>
      </w:r>
    </w:p>
    <w:p w14:paraId="2492FDE6" w14:textId="1B3BFF5E" w:rsidR="00957EF4" w:rsidRPr="00957EF4" w:rsidRDefault="00957EF4" w:rsidP="00957EF4">
      <w:pPr>
        <w:rPr>
          <w:b/>
          <w:bCs/>
          <w:sz w:val="20"/>
          <w:szCs w:val="20"/>
        </w:rPr>
      </w:pPr>
      <w:r w:rsidRPr="00957EF4">
        <w:rPr>
          <w:b/>
          <w:bCs/>
          <w:sz w:val="20"/>
          <w:szCs w:val="20"/>
        </w:rPr>
        <w:t>I understand:</w:t>
      </w:r>
    </w:p>
    <w:p w14:paraId="7DCC65A8" w14:textId="1B2882AC" w:rsidR="00957EF4" w:rsidRPr="00957EF4" w:rsidRDefault="00957EF4" w:rsidP="005B18A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EF4">
        <w:rPr>
          <w:sz w:val="20"/>
          <w:szCs w:val="20"/>
        </w:rPr>
        <w:t>Text messages may be sent using an automated system.</w:t>
      </w:r>
    </w:p>
    <w:p w14:paraId="29977694" w14:textId="7C29BDC6" w:rsidR="00957EF4" w:rsidRPr="00957EF4" w:rsidRDefault="00957EF4" w:rsidP="005B18A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EF4">
        <w:rPr>
          <w:sz w:val="20"/>
          <w:szCs w:val="20"/>
        </w:rPr>
        <w:t>No sensitive medical information (PHI) will be sent via unsecured text.</w:t>
      </w:r>
    </w:p>
    <w:p w14:paraId="2E1C5B0B" w14:textId="68624518" w:rsidR="00957EF4" w:rsidRPr="00957EF4" w:rsidRDefault="00957EF4" w:rsidP="005B18A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EF4">
        <w:rPr>
          <w:sz w:val="20"/>
          <w:szCs w:val="20"/>
        </w:rPr>
        <w:t>Message and data rates may apply depending on my plan.</w:t>
      </w:r>
    </w:p>
    <w:p w14:paraId="4EE4DF94" w14:textId="6CC0ECDB" w:rsidR="00957EF4" w:rsidRPr="00957EF4" w:rsidRDefault="00957EF4" w:rsidP="005B18A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957EF4">
        <w:rPr>
          <w:sz w:val="20"/>
          <w:szCs w:val="20"/>
        </w:rPr>
        <w:t>I can opt out at any time by notifying the office or replying “STOP” to a text message.</w:t>
      </w:r>
    </w:p>
    <w:p w14:paraId="66C202E3" w14:textId="77777777" w:rsidR="00957EF4" w:rsidRPr="00957EF4" w:rsidRDefault="00957EF4" w:rsidP="00957EF4">
      <w:pPr>
        <w:rPr>
          <w:b/>
          <w:bCs/>
          <w:sz w:val="2"/>
          <w:szCs w:val="2"/>
        </w:rPr>
      </w:pPr>
    </w:p>
    <w:p w14:paraId="31D29092" w14:textId="7FE747FF" w:rsidR="00957EF4" w:rsidRPr="00957EF4" w:rsidRDefault="00957EF4" w:rsidP="00957EF4">
      <w:pPr>
        <w:rPr>
          <w:b/>
          <w:bCs/>
          <w:sz w:val="20"/>
          <w:szCs w:val="20"/>
        </w:rPr>
      </w:pPr>
      <w:r w:rsidRPr="00957EF4">
        <w:rPr>
          <w:b/>
          <w:bCs/>
          <w:sz w:val="20"/>
          <w:szCs w:val="20"/>
        </w:rPr>
        <w:t>For Adult Patients (18 and over):</w:t>
      </w:r>
    </w:p>
    <w:p w14:paraId="1CBB5D13" w14:textId="5B8C9499" w:rsidR="00957EF4" w:rsidRPr="00957EF4" w:rsidRDefault="00957EF4" w:rsidP="00957EF4">
      <w:pPr>
        <w:rPr>
          <w:sz w:val="20"/>
          <w:szCs w:val="20"/>
        </w:rPr>
      </w:pPr>
      <w:r w:rsidRPr="00957EF4">
        <w:rPr>
          <w:sz w:val="20"/>
          <w:szCs w:val="20"/>
        </w:rPr>
        <w:t>Mobile Number: ___________________________________</w:t>
      </w:r>
    </w:p>
    <w:p w14:paraId="5AEE5EAB" w14:textId="77777777" w:rsidR="00957EF4" w:rsidRPr="00957EF4" w:rsidRDefault="00957EF4" w:rsidP="00957EF4">
      <w:pPr>
        <w:rPr>
          <w:sz w:val="20"/>
          <w:szCs w:val="20"/>
        </w:rPr>
      </w:pPr>
      <w:r w:rsidRPr="00957EF4">
        <w:rPr>
          <w:sz w:val="20"/>
          <w:szCs w:val="20"/>
        </w:rPr>
        <w:t>Patient Name (Printed): _____________________________</w:t>
      </w:r>
    </w:p>
    <w:p w14:paraId="05B2ABE1" w14:textId="77777777" w:rsidR="00957EF4" w:rsidRPr="00957EF4" w:rsidRDefault="00957EF4" w:rsidP="00957EF4">
      <w:pPr>
        <w:rPr>
          <w:sz w:val="20"/>
          <w:szCs w:val="20"/>
        </w:rPr>
      </w:pPr>
      <w:r w:rsidRPr="00957EF4">
        <w:rPr>
          <w:sz w:val="20"/>
          <w:szCs w:val="20"/>
        </w:rPr>
        <w:t>Patient Signature: __________________________________</w:t>
      </w:r>
    </w:p>
    <w:p w14:paraId="59C96405" w14:textId="784DD32F" w:rsidR="00957EF4" w:rsidRPr="005B18AA" w:rsidRDefault="00957EF4" w:rsidP="00957EF4">
      <w:pPr>
        <w:rPr>
          <w:sz w:val="20"/>
          <w:szCs w:val="20"/>
        </w:rPr>
      </w:pPr>
      <w:r w:rsidRPr="00957EF4">
        <w:rPr>
          <w:sz w:val="20"/>
          <w:szCs w:val="20"/>
        </w:rPr>
        <w:t>Date: ___________________</w:t>
      </w:r>
    </w:p>
    <w:p w14:paraId="6BCA5BA4" w14:textId="3BF5A50B" w:rsidR="00957EF4" w:rsidRPr="00957EF4" w:rsidRDefault="00957EF4" w:rsidP="005B18AA">
      <w:pPr>
        <w:ind w:left="720"/>
        <w:rPr>
          <w:b/>
          <w:bCs/>
          <w:sz w:val="20"/>
          <w:szCs w:val="20"/>
        </w:rPr>
      </w:pPr>
      <w:r w:rsidRPr="00957EF4">
        <w:rPr>
          <w:b/>
          <w:bCs/>
          <w:sz w:val="20"/>
          <w:szCs w:val="20"/>
        </w:rPr>
        <w:t>For Minor Patients (Under 18):</w:t>
      </w:r>
    </w:p>
    <w:p w14:paraId="77EA4205" w14:textId="18549510" w:rsidR="00957EF4" w:rsidRPr="005B18AA" w:rsidRDefault="00957EF4" w:rsidP="005B18AA">
      <w:pPr>
        <w:ind w:left="720"/>
        <w:rPr>
          <w:sz w:val="18"/>
          <w:szCs w:val="18"/>
        </w:rPr>
      </w:pPr>
      <w:r w:rsidRPr="005B18AA">
        <w:rPr>
          <w:sz w:val="18"/>
          <w:szCs w:val="18"/>
        </w:rPr>
        <w:t>I am the parent or legal guardian of the patient named below. I authorize Navesink Eye to send text messages to me regarding the minor’s care, billing, and appointments as described above.</w:t>
      </w:r>
    </w:p>
    <w:p w14:paraId="70F39F91" w14:textId="77777777" w:rsidR="00957EF4" w:rsidRPr="00957EF4" w:rsidRDefault="00957EF4" w:rsidP="005B18AA">
      <w:pPr>
        <w:ind w:left="720"/>
        <w:rPr>
          <w:sz w:val="20"/>
          <w:szCs w:val="20"/>
        </w:rPr>
      </w:pPr>
      <w:r w:rsidRPr="00957EF4">
        <w:rPr>
          <w:sz w:val="20"/>
          <w:szCs w:val="20"/>
        </w:rPr>
        <w:t>Minor’s Name: _____________________________________</w:t>
      </w:r>
    </w:p>
    <w:p w14:paraId="4D3D714A" w14:textId="77777777" w:rsidR="00957EF4" w:rsidRPr="00957EF4" w:rsidRDefault="00957EF4" w:rsidP="005B18AA">
      <w:pPr>
        <w:ind w:left="720"/>
        <w:rPr>
          <w:sz w:val="20"/>
          <w:szCs w:val="20"/>
        </w:rPr>
      </w:pPr>
      <w:r w:rsidRPr="00957EF4">
        <w:rPr>
          <w:sz w:val="20"/>
          <w:szCs w:val="20"/>
        </w:rPr>
        <w:t>Parent/Guardian Name: ______________________________</w:t>
      </w:r>
    </w:p>
    <w:p w14:paraId="49300836" w14:textId="77777777" w:rsidR="00957EF4" w:rsidRPr="00957EF4" w:rsidRDefault="00957EF4" w:rsidP="005B18AA">
      <w:pPr>
        <w:ind w:left="720"/>
        <w:rPr>
          <w:sz w:val="20"/>
          <w:szCs w:val="20"/>
        </w:rPr>
      </w:pPr>
      <w:r w:rsidRPr="00957EF4">
        <w:rPr>
          <w:sz w:val="20"/>
          <w:szCs w:val="20"/>
        </w:rPr>
        <w:t>Mobile Number for Texts: _____________________________</w:t>
      </w:r>
    </w:p>
    <w:p w14:paraId="52B7E1C6" w14:textId="77777777" w:rsidR="00957EF4" w:rsidRPr="00957EF4" w:rsidRDefault="00957EF4" w:rsidP="005B18AA">
      <w:pPr>
        <w:ind w:left="720"/>
        <w:rPr>
          <w:sz w:val="20"/>
          <w:szCs w:val="20"/>
        </w:rPr>
      </w:pPr>
      <w:r w:rsidRPr="00957EF4">
        <w:rPr>
          <w:sz w:val="20"/>
          <w:szCs w:val="20"/>
        </w:rPr>
        <w:t>Signature of Parent/Guardian: _________________________</w:t>
      </w:r>
    </w:p>
    <w:p w14:paraId="084F97A4" w14:textId="0D8702BF" w:rsidR="00957EF4" w:rsidRPr="00957EF4" w:rsidRDefault="00957EF4" w:rsidP="005B18AA">
      <w:pPr>
        <w:ind w:left="720"/>
        <w:rPr>
          <w:sz w:val="20"/>
          <w:szCs w:val="20"/>
        </w:rPr>
      </w:pPr>
      <w:r w:rsidRPr="00957EF4">
        <w:rPr>
          <w:sz w:val="20"/>
          <w:szCs w:val="20"/>
        </w:rPr>
        <w:t>Date: ___________________</w:t>
      </w:r>
    </w:p>
    <w:sectPr w:rsidR="00957EF4" w:rsidRPr="00957EF4" w:rsidSect="00957EF4"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5096" w14:textId="77777777" w:rsidR="007455E1" w:rsidRDefault="007455E1" w:rsidP="00957EF4">
      <w:pPr>
        <w:spacing w:after="0" w:line="240" w:lineRule="auto"/>
      </w:pPr>
      <w:r>
        <w:separator/>
      </w:r>
    </w:p>
  </w:endnote>
  <w:endnote w:type="continuationSeparator" w:id="0">
    <w:p w14:paraId="40161C8C" w14:textId="77777777" w:rsidR="007455E1" w:rsidRDefault="007455E1" w:rsidP="0095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14E9" w14:textId="77777777" w:rsidR="007455E1" w:rsidRDefault="007455E1" w:rsidP="00957EF4">
      <w:pPr>
        <w:spacing w:after="0" w:line="240" w:lineRule="auto"/>
      </w:pPr>
      <w:r>
        <w:separator/>
      </w:r>
    </w:p>
  </w:footnote>
  <w:footnote w:type="continuationSeparator" w:id="0">
    <w:p w14:paraId="71B5DDC6" w14:textId="77777777" w:rsidR="007455E1" w:rsidRDefault="007455E1" w:rsidP="00957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02A59"/>
    <w:multiLevelType w:val="hybridMultilevel"/>
    <w:tmpl w:val="64EADE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3104"/>
    <w:multiLevelType w:val="hybridMultilevel"/>
    <w:tmpl w:val="25A230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52698"/>
    <w:multiLevelType w:val="hybridMultilevel"/>
    <w:tmpl w:val="E7C28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77D0A"/>
    <w:multiLevelType w:val="hybridMultilevel"/>
    <w:tmpl w:val="72883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90872"/>
    <w:multiLevelType w:val="hybridMultilevel"/>
    <w:tmpl w:val="8CDC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472883">
    <w:abstractNumId w:val="3"/>
  </w:num>
  <w:num w:numId="2" w16cid:durableId="1352609172">
    <w:abstractNumId w:val="0"/>
  </w:num>
  <w:num w:numId="3" w16cid:durableId="565191359">
    <w:abstractNumId w:val="1"/>
  </w:num>
  <w:num w:numId="4" w16cid:durableId="1413352077">
    <w:abstractNumId w:val="2"/>
  </w:num>
  <w:num w:numId="5" w16cid:durableId="774404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F4"/>
    <w:rsid w:val="000101C9"/>
    <w:rsid w:val="000D6507"/>
    <w:rsid w:val="001167CB"/>
    <w:rsid w:val="00282175"/>
    <w:rsid w:val="003D31BA"/>
    <w:rsid w:val="005B18AA"/>
    <w:rsid w:val="0060424E"/>
    <w:rsid w:val="006A49CD"/>
    <w:rsid w:val="007455E1"/>
    <w:rsid w:val="00957EF4"/>
    <w:rsid w:val="00DD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F6DE"/>
  <w15:chartTrackingRefBased/>
  <w15:docId w15:val="{31E2812C-5B41-4204-96D4-D7BADB51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E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7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EF4"/>
  </w:style>
  <w:style w:type="paragraph" w:styleId="Footer">
    <w:name w:val="footer"/>
    <w:basedOn w:val="Normal"/>
    <w:link w:val="FooterChar"/>
    <w:uiPriority w:val="99"/>
    <w:unhideWhenUsed/>
    <w:rsid w:val="00957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1366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Balacich</dc:creator>
  <cp:keywords/>
  <dc:description/>
  <cp:lastModifiedBy>Denise Balacich</cp:lastModifiedBy>
  <cp:revision>2</cp:revision>
  <cp:lastPrinted>2025-07-15T18:08:00Z</cp:lastPrinted>
  <dcterms:created xsi:type="dcterms:W3CDTF">2025-12-17T17:04:00Z</dcterms:created>
  <dcterms:modified xsi:type="dcterms:W3CDTF">2025-12-17T17:04:00Z</dcterms:modified>
</cp:coreProperties>
</file>